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92B" w:rsidRDefault="007E792B">
      <w:pPr>
        <w:rPr>
          <w:b/>
          <w:sz w:val="24"/>
          <w:szCs w:val="24"/>
        </w:rPr>
      </w:pPr>
      <w:bookmarkStart w:id="0" w:name="_GoBack"/>
      <w:bookmarkEnd w:id="0"/>
    </w:p>
    <w:p w:rsidR="00100A55" w:rsidRDefault="00854B7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Aims of the </w:t>
      </w:r>
      <w:r w:rsidR="00BA6550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anel</w:t>
      </w:r>
    </w:p>
    <w:p w:rsidR="00854B72" w:rsidRPr="00854B72" w:rsidRDefault="00854B72" w:rsidP="00854B7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To promote communication between the practice and its patients.</w:t>
      </w:r>
    </w:p>
    <w:p w:rsidR="00BA6550" w:rsidRPr="00BA6550" w:rsidRDefault="00854B72" w:rsidP="00854B7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To contribute to continuous improvement of services</w:t>
      </w:r>
      <w:r w:rsidR="00BA6550">
        <w:rPr>
          <w:sz w:val="24"/>
          <w:szCs w:val="24"/>
        </w:rPr>
        <w:t xml:space="preserve"> and development of new services</w:t>
      </w:r>
    </w:p>
    <w:p w:rsidR="00BA6550" w:rsidRDefault="00BA6550" w:rsidP="00BA6550">
      <w:pPr>
        <w:rPr>
          <w:sz w:val="24"/>
          <w:szCs w:val="24"/>
        </w:rPr>
      </w:pPr>
    </w:p>
    <w:p w:rsidR="00854B72" w:rsidRDefault="00BA6550" w:rsidP="00BA6550">
      <w:pPr>
        <w:rPr>
          <w:b/>
          <w:sz w:val="24"/>
          <w:szCs w:val="24"/>
        </w:rPr>
      </w:pPr>
      <w:r>
        <w:rPr>
          <w:b/>
          <w:sz w:val="24"/>
          <w:szCs w:val="24"/>
        </w:rPr>
        <w:t>Membership</w:t>
      </w:r>
    </w:p>
    <w:p w:rsidR="00BA6550" w:rsidRDefault="00BA6550" w:rsidP="00BA655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A6550">
        <w:rPr>
          <w:sz w:val="24"/>
          <w:szCs w:val="24"/>
        </w:rPr>
        <w:t>Membership of the panel is limited</w:t>
      </w:r>
      <w:r>
        <w:rPr>
          <w:sz w:val="24"/>
          <w:szCs w:val="24"/>
        </w:rPr>
        <w:t xml:space="preserve"> to permanently registered patients at the practice</w:t>
      </w:r>
    </w:p>
    <w:p w:rsidR="00BA6550" w:rsidRDefault="001C71EB" w:rsidP="00BA655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Membership will be as wide a variety of patients as possible</w:t>
      </w:r>
    </w:p>
    <w:p w:rsidR="001C71EB" w:rsidRDefault="001C71EB" w:rsidP="00BA655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GP representative</w:t>
      </w:r>
    </w:p>
    <w:p w:rsidR="001C71EB" w:rsidRDefault="001C71EB" w:rsidP="00BA655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Practice Manager</w:t>
      </w:r>
    </w:p>
    <w:p w:rsidR="001C71EB" w:rsidRDefault="001C71EB" w:rsidP="00BA655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Staff members of the practice</w:t>
      </w:r>
    </w:p>
    <w:p w:rsidR="004A4E3F" w:rsidRDefault="004A4E3F" w:rsidP="00A50D9F">
      <w:pPr>
        <w:rPr>
          <w:b/>
          <w:sz w:val="24"/>
          <w:szCs w:val="24"/>
        </w:rPr>
      </w:pPr>
    </w:p>
    <w:p w:rsidR="00A50D9F" w:rsidRDefault="00A50D9F" w:rsidP="00A50D9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Responsibilities </w:t>
      </w:r>
      <w:r w:rsidR="004A4E3F">
        <w:rPr>
          <w:b/>
          <w:sz w:val="24"/>
          <w:szCs w:val="24"/>
        </w:rPr>
        <w:t>of the Panel</w:t>
      </w:r>
    </w:p>
    <w:p w:rsidR="004A4E3F" w:rsidRDefault="004A4E3F" w:rsidP="004A4E3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Represent views of patients and provide feedback on their needs and concerns</w:t>
      </w:r>
    </w:p>
    <w:p w:rsidR="004A4E3F" w:rsidRDefault="004A4E3F" w:rsidP="004A4E3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Consult with the practice on service development and improvement</w:t>
      </w:r>
    </w:p>
    <w:p w:rsidR="004A4E3F" w:rsidRDefault="004A4E3F" w:rsidP="004A4E3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Contribute and be kept informed of practice decisions</w:t>
      </w:r>
    </w:p>
    <w:p w:rsidR="004A4E3F" w:rsidRDefault="004A4E3F" w:rsidP="004A4E3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Understand the internal and external pressures of the practice</w:t>
      </w:r>
    </w:p>
    <w:p w:rsidR="004A4E3F" w:rsidRDefault="004A4E3F" w:rsidP="004A4E3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Contribute to and review patient practice surveys</w:t>
      </w:r>
    </w:p>
    <w:p w:rsidR="004A4E3F" w:rsidRDefault="004A4E3F" w:rsidP="004A4E3F">
      <w:pPr>
        <w:rPr>
          <w:sz w:val="24"/>
          <w:szCs w:val="24"/>
        </w:rPr>
      </w:pPr>
    </w:p>
    <w:p w:rsidR="004A4E3F" w:rsidRDefault="004A4E3F" w:rsidP="004A4E3F">
      <w:pPr>
        <w:rPr>
          <w:b/>
          <w:sz w:val="24"/>
          <w:szCs w:val="24"/>
        </w:rPr>
      </w:pPr>
      <w:r>
        <w:rPr>
          <w:b/>
          <w:sz w:val="24"/>
          <w:szCs w:val="24"/>
        </w:rPr>
        <w:t>Meetings</w:t>
      </w:r>
    </w:p>
    <w:p w:rsidR="004A4E3F" w:rsidRDefault="004A4E3F" w:rsidP="004A4E3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Venue to be Maynard Court Surgery</w:t>
      </w:r>
    </w:p>
    <w:p w:rsidR="004A4E3F" w:rsidRDefault="004A4E3F" w:rsidP="004A4E3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Minimum of five</w:t>
      </w:r>
      <w:r w:rsidR="007E792B">
        <w:rPr>
          <w:sz w:val="24"/>
          <w:szCs w:val="24"/>
        </w:rPr>
        <w:t xml:space="preserve"> volunteer</w:t>
      </w:r>
      <w:r>
        <w:rPr>
          <w:sz w:val="24"/>
          <w:szCs w:val="24"/>
        </w:rPr>
        <w:t xml:space="preserve"> patient panel members</w:t>
      </w:r>
      <w:r w:rsidR="007E792B">
        <w:rPr>
          <w:sz w:val="24"/>
          <w:szCs w:val="24"/>
        </w:rPr>
        <w:t xml:space="preserve"> and staff to be a quorum</w:t>
      </w:r>
    </w:p>
    <w:p w:rsidR="007E792B" w:rsidRDefault="007E792B" w:rsidP="004A4E3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Surgery staff to notify patient panel members of date and time of meetings</w:t>
      </w:r>
    </w:p>
    <w:p w:rsidR="007E792B" w:rsidRDefault="007E792B" w:rsidP="004A4E3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Surgery Secretary to take minutes of meetings and circulate minutes to all members and publish on the Surgery web site.</w:t>
      </w:r>
    </w:p>
    <w:p w:rsidR="007E792B" w:rsidRDefault="007E792B" w:rsidP="004A4E3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Surgery to provide agenda for each meeting </w:t>
      </w:r>
    </w:p>
    <w:p w:rsidR="007E792B" w:rsidRPr="004A4E3F" w:rsidRDefault="007E792B" w:rsidP="004A4E3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Meetings to be held six monthly.</w:t>
      </w:r>
    </w:p>
    <w:p w:rsidR="004A4E3F" w:rsidRDefault="004A4E3F" w:rsidP="004A4E3F">
      <w:pPr>
        <w:rPr>
          <w:sz w:val="24"/>
          <w:szCs w:val="24"/>
        </w:rPr>
      </w:pPr>
    </w:p>
    <w:p w:rsidR="004A4E3F" w:rsidRPr="004A4E3F" w:rsidRDefault="004A4E3F" w:rsidP="004A4E3F">
      <w:pPr>
        <w:rPr>
          <w:b/>
          <w:sz w:val="24"/>
          <w:szCs w:val="24"/>
        </w:rPr>
      </w:pPr>
    </w:p>
    <w:sectPr w:rsidR="004A4E3F" w:rsidRPr="004A4E3F" w:rsidSect="001205A8">
      <w:headerReference w:type="default" r:id="rId7"/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A73" w:rsidRDefault="00AB4A73" w:rsidP="001205A8">
      <w:pPr>
        <w:spacing w:after="0" w:line="240" w:lineRule="auto"/>
      </w:pPr>
      <w:r>
        <w:separator/>
      </w:r>
    </w:p>
  </w:endnote>
  <w:endnote w:type="continuationSeparator" w:id="1">
    <w:p w:rsidR="00AB4A73" w:rsidRDefault="00AB4A73" w:rsidP="00120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5A8" w:rsidRDefault="00934804" w:rsidP="00934804">
    <w:pPr>
      <w:pStyle w:val="Footer"/>
      <w:tabs>
        <w:tab w:val="clear" w:pos="4513"/>
      </w:tabs>
    </w:pPr>
    <w:r>
      <w:tab/>
      <w:t>1.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A73" w:rsidRDefault="00AB4A73" w:rsidP="001205A8">
      <w:pPr>
        <w:spacing w:after="0" w:line="240" w:lineRule="auto"/>
      </w:pPr>
      <w:r>
        <w:separator/>
      </w:r>
    </w:p>
  </w:footnote>
  <w:footnote w:type="continuationSeparator" w:id="1">
    <w:p w:rsidR="00AB4A73" w:rsidRDefault="00AB4A73" w:rsidP="00120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5A8" w:rsidRPr="001B63D6" w:rsidRDefault="001205A8" w:rsidP="001205A8">
    <w:pPr>
      <w:pStyle w:val="Header"/>
      <w:jc w:val="center"/>
      <w:rPr>
        <w:b/>
        <w:sz w:val="40"/>
        <w:szCs w:val="40"/>
      </w:rPr>
    </w:pPr>
    <w:r w:rsidRPr="001B63D6">
      <w:rPr>
        <w:b/>
        <w:sz w:val="40"/>
        <w:szCs w:val="40"/>
      </w:rPr>
      <w:t>Maynard Court Surgery</w:t>
    </w:r>
  </w:p>
  <w:p w:rsidR="001205A8" w:rsidRPr="001205A8" w:rsidRDefault="001205A8" w:rsidP="001205A8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Patients Panel Terms of Reference</w:t>
    </w:r>
  </w:p>
  <w:p w:rsidR="001205A8" w:rsidRDefault="001205A8" w:rsidP="0066352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9013D"/>
    <w:multiLevelType w:val="hybridMultilevel"/>
    <w:tmpl w:val="61F21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20529"/>
    <w:multiLevelType w:val="hybridMultilevel"/>
    <w:tmpl w:val="295C1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9F6907"/>
    <w:multiLevelType w:val="hybridMultilevel"/>
    <w:tmpl w:val="0C963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A56E68"/>
    <w:multiLevelType w:val="hybridMultilevel"/>
    <w:tmpl w:val="9B2A1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205A8"/>
    <w:rsid w:val="000137F4"/>
    <w:rsid w:val="001205A8"/>
    <w:rsid w:val="001A391C"/>
    <w:rsid w:val="001B63D6"/>
    <w:rsid w:val="001C71EB"/>
    <w:rsid w:val="002D0F02"/>
    <w:rsid w:val="004A4E3F"/>
    <w:rsid w:val="0055216D"/>
    <w:rsid w:val="00661780"/>
    <w:rsid w:val="00663524"/>
    <w:rsid w:val="006A3F0A"/>
    <w:rsid w:val="007668E5"/>
    <w:rsid w:val="007E792B"/>
    <w:rsid w:val="00847482"/>
    <w:rsid w:val="00854B72"/>
    <w:rsid w:val="00934804"/>
    <w:rsid w:val="00973A80"/>
    <w:rsid w:val="00A50D9F"/>
    <w:rsid w:val="00AB4A73"/>
    <w:rsid w:val="00B42D8D"/>
    <w:rsid w:val="00BA6550"/>
    <w:rsid w:val="00E53A96"/>
    <w:rsid w:val="00EF38B3"/>
    <w:rsid w:val="00F62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5A8"/>
  </w:style>
  <w:style w:type="paragraph" w:styleId="Footer">
    <w:name w:val="footer"/>
    <w:basedOn w:val="Normal"/>
    <w:link w:val="FooterChar"/>
    <w:uiPriority w:val="99"/>
    <w:unhideWhenUsed/>
    <w:rsid w:val="00120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5A8"/>
  </w:style>
  <w:style w:type="paragraph" w:styleId="BalloonText">
    <w:name w:val="Balloon Text"/>
    <w:basedOn w:val="Normal"/>
    <w:link w:val="BalloonTextChar"/>
    <w:uiPriority w:val="99"/>
    <w:semiHidden/>
    <w:unhideWhenUsed/>
    <w:rsid w:val="00120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5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37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5A8"/>
  </w:style>
  <w:style w:type="paragraph" w:styleId="Footer">
    <w:name w:val="footer"/>
    <w:basedOn w:val="Normal"/>
    <w:link w:val="FooterChar"/>
    <w:uiPriority w:val="99"/>
    <w:unhideWhenUsed/>
    <w:rsid w:val="00120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5A8"/>
  </w:style>
  <w:style w:type="paragraph" w:styleId="BalloonText">
    <w:name w:val="Balloon Text"/>
    <w:basedOn w:val="Normal"/>
    <w:link w:val="BalloonTextChar"/>
    <w:uiPriority w:val="99"/>
    <w:semiHidden/>
    <w:unhideWhenUsed/>
    <w:rsid w:val="00120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5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37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Stephen Leeves</cp:lastModifiedBy>
  <cp:revision>2</cp:revision>
  <dcterms:created xsi:type="dcterms:W3CDTF">2022-03-07T08:41:00Z</dcterms:created>
  <dcterms:modified xsi:type="dcterms:W3CDTF">2022-03-07T08:41:00Z</dcterms:modified>
</cp:coreProperties>
</file>